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722E" w14:textId="15D22590" w:rsidR="004D19E1" w:rsidRPr="00FA2EEF" w:rsidRDefault="00AF1220" w:rsidP="0086446D">
      <w:pPr>
        <w:jc w:val="center"/>
        <w:rPr>
          <w:b/>
          <w:sz w:val="28"/>
          <w:szCs w:val="28"/>
        </w:rPr>
      </w:pPr>
      <w:r w:rsidRPr="00FA2EEF">
        <w:rPr>
          <w:b/>
          <w:sz w:val="28"/>
          <w:szCs w:val="28"/>
        </w:rPr>
        <w:t xml:space="preserve">Project </w:t>
      </w:r>
      <w:r w:rsidR="0042181A">
        <w:rPr>
          <w:b/>
          <w:sz w:val="28"/>
          <w:szCs w:val="28"/>
        </w:rPr>
        <w:t>Four</w:t>
      </w:r>
      <w:r w:rsidR="0086446D" w:rsidRPr="00FA2EEF">
        <w:rPr>
          <w:b/>
          <w:sz w:val="28"/>
          <w:szCs w:val="28"/>
        </w:rPr>
        <w:t>:</w:t>
      </w:r>
    </w:p>
    <w:p w14:paraId="694B2733" w14:textId="77777777" w:rsidR="00C776A9" w:rsidRDefault="00C776A9" w:rsidP="00C776A9">
      <w:pPr>
        <w:spacing w:line="276" w:lineRule="auto"/>
        <w:jc w:val="center"/>
        <w:rPr>
          <w:b/>
          <w:sz w:val="48"/>
          <w:szCs w:val="48"/>
        </w:rPr>
      </w:pPr>
      <w:r w:rsidRPr="00C776A9">
        <w:rPr>
          <w:b/>
          <w:sz w:val="48"/>
          <w:szCs w:val="48"/>
        </w:rPr>
        <w:t>Small Ensemble</w:t>
      </w:r>
    </w:p>
    <w:p w14:paraId="032BBD3A" w14:textId="77777777" w:rsidR="00C776A9" w:rsidRDefault="00C776A9" w:rsidP="00C776A9">
      <w:pPr>
        <w:spacing w:line="276" w:lineRule="auto"/>
        <w:jc w:val="center"/>
        <w:rPr>
          <w:sz w:val="32"/>
          <w:szCs w:val="32"/>
        </w:rPr>
      </w:pPr>
      <w:r w:rsidRPr="00C776A9">
        <w:rPr>
          <w:sz w:val="32"/>
          <w:szCs w:val="32"/>
        </w:rPr>
        <w:t xml:space="preserve">Choose from the following </w:t>
      </w:r>
      <w:r>
        <w:rPr>
          <w:sz w:val="32"/>
          <w:szCs w:val="32"/>
        </w:rPr>
        <w:t>specific to</w:t>
      </w:r>
      <w:r w:rsidRPr="00C776A9">
        <w:rPr>
          <w:sz w:val="32"/>
          <w:szCs w:val="32"/>
        </w:rPr>
        <w:t xml:space="preserve"> the instrument you play.</w:t>
      </w:r>
    </w:p>
    <w:p w14:paraId="40070A8D" w14:textId="77777777" w:rsidR="00C776A9" w:rsidRPr="00C776A9" w:rsidRDefault="00C776A9" w:rsidP="00C776A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Trio, Quartet, Quintet, Choir, Ensemble</w:t>
      </w:r>
    </w:p>
    <w:p w14:paraId="692C8AB4" w14:textId="77777777" w:rsidR="0086446D" w:rsidRPr="00841A39" w:rsidRDefault="00AF1220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Song Title</w:t>
      </w:r>
      <w:r w:rsidR="0086446D" w:rsidRPr="00841A39">
        <w:rPr>
          <w:rFonts w:eastAsia="Times New Roman" w:cs="Times New Roman"/>
          <w:b/>
          <w:sz w:val="24"/>
          <w:szCs w:val="24"/>
        </w:rPr>
        <w:t>:_________________________________________</w:t>
      </w:r>
      <w:r w:rsidR="0086446D">
        <w:rPr>
          <w:rFonts w:eastAsia="Times New Roman" w:cs="Times New Roman"/>
          <w:b/>
          <w:sz w:val="24"/>
          <w:szCs w:val="24"/>
        </w:rPr>
        <w:t>___________________________</w:t>
      </w:r>
      <w:r>
        <w:rPr>
          <w:rFonts w:eastAsia="Times New Roman" w:cs="Times New Roman"/>
          <w:b/>
          <w:sz w:val="24"/>
          <w:szCs w:val="24"/>
        </w:rPr>
        <w:t>_</w:t>
      </w:r>
    </w:p>
    <w:p w14:paraId="6CD2172B" w14:textId="77777777" w:rsidR="0086446D" w:rsidRPr="00841A39" w:rsidRDefault="0086446D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841A39">
        <w:rPr>
          <w:rFonts w:eastAsia="Times New Roman" w:cs="Times New Roman"/>
          <w:b/>
          <w:sz w:val="24"/>
          <w:szCs w:val="24"/>
        </w:rPr>
        <w:t>Composer :__________________________________________</w:t>
      </w:r>
      <w:r>
        <w:rPr>
          <w:rFonts w:eastAsia="Times New Roman" w:cs="Times New Roman"/>
          <w:b/>
          <w:sz w:val="24"/>
          <w:szCs w:val="24"/>
        </w:rPr>
        <w:t>__________________________</w:t>
      </w:r>
    </w:p>
    <w:p w14:paraId="52CFCF85" w14:textId="77777777" w:rsidR="0086446D" w:rsidRPr="00841A39" w:rsidRDefault="00AF1220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Who’s Playing?</w:t>
      </w:r>
      <w:r w:rsidR="0086446D" w:rsidRPr="00841A39">
        <w:rPr>
          <w:rFonts w:eastAsia="Times New Roman" w:cs="Times New Roman"/>
          <w:b/>
          <w:sz w:val="24"/>
          <w:szCs w:val="24"/>
        </w:rPr>
        <w:t xml:space="preserve"> :____________________________________________</w:t>
      </w:r>
      <w:r>
        <w:rPr>
          <w:rFonts w:eastAsia="Times New Roman" w:cs="Times New Roman"/>
          <w:b/>
          <w:sz w:val="24"/>
          <w:szCs w:val="24"/>
        </w:rPr>
        <w:t>____________________</w:t>
      </w:r>
    </w:p>
    <w:p w14:paraId="095907BF" w14:textId="77777777" w:rsidR="0086446D" w:rsidRPr="00841A39" w:rsidRDefault="0086446D" w:rsidP="0042181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378AE97A" w14:textId="77777777" w:rsidR="00C776A9" w:rsidRDefault="00C776A9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 xml:space="preserve">What kind of group is this? </w:t>
      </w:r>
      <w:r>
        <w:rPr>
          <w:rFonts w:eastAsia="Times New Roman" w:cs="Times New Roman"/>
          <w:b/>
          <w:sz w:val="24"/>
          <w:szCs w:val="24"/>
        </w:rPr>
        <w:t>(</w:t>
      </w:r>
      <w:r w:rsidRPr="00C776A9">
        <w:rPr>
          <w:rFonts w:eastAsia="Times New Roman" w:cs="Times New Roman"/>
          <w:b/>
          <w:sz w:val="24"/>
          <w:szCs w:val="24"/>
        </w:rPr>
        <w:t>Trio, Quartet, Quintet, Ensemble, Choir)</w:t>
      </w:r>
    </w:p>
    <w:p w14:paraId="672BC4E9" w14:textId="77777777" w:rsidR="00C776A9" w:rsidRDefault="00C776A9" w:rsidP="0042181A">
      <w:pPr>
        <w:pStyle w:val="ListParagraph"/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14:paraId="152E0573" w14:textId="77777777" w:rsidR="00C776A9" w:rsidRDefault="0086446D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 xml:space="preserve"> What kind of a key is this piece in?</w:t>
      </w:r>
      <w:r w:rsidR="00AF1220" w:rsidRPr="00C776A9">
        <w:rPr>
          <w:rFonts w:eastAsia="Times New Roman" w:cs="Times New Roman"/>
          <w:b/>
          <w:sz w:val="24"/>
          <w:szCs w:val="24"/>
        </w:rPr>
        <w:t xml:space="preserve"> Major or Minor?</w:t>
      </w:r>
      <w:r w:rsidRPr="00C776A9">
        <w:rPr>
          <w:rFonts w:eastAsia="Times New Roman" w:cs="Times New Roman"/>
          <w:b/>
          <w:sz w:val="24"/>
          <w:szCs w:val="24"/>
        </w:rPr>
        <w:t xml:space="preserve"> </w:t>
      </w:r>
    </w:p>
    <w:p w14:paraId="2193C859" w14:textId="77777777" w:rsidR="00C776A9" w:rsidRPr="00C776A9" w:rsidRDefault="00C776A9" w:rsidP="0042181A">
      <w:pPr>
        <w:pStyle w:val="ListParagraph"/>
        <w:spacing w:line="360" w:lineRule="auto"/>
        <w:rPr>
          <w:rFonts w:eastAsia="Times New Roman" w:cs="Times New Roman"/>
          <w:b/>
          <w:sz w:val="24"/>
          <w:szCs w:val="24"/>
        </w:rPr>
      </w:pPr>
    </w:p>
    <w:p w14:paraId="3D79C152" w14:textId="4DDDB0A2" w:rsidR="0086446D" w:rsidRPr="00C776A9" w:rsidRDefault="0086446D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 xml:space="preserve">What different dynamics did you hear </w:t>
      </w:r>
      <w:r w:rsidR="008F3E15">
        <w:rPr>
          <w:rFonts w:eastAsia="Times New Roman" w:cs="Times New Roman"/>
          <w:b/>
          <w:sz w:val="24"/>
          <w:szCs w:val="24"/>
        </w:rPr>
        <w:t>and how are they used</w:t>
      </w:r>
      <w:r w:rsidRPr="00C776A9">
        <w:rPr>
          <w:rFonts w:eastAsia="Times New Roman" w:cs="Times New Roman"/>
          <w:b/>
          <w:sz w:val="24"/>
          <w:szCs w:val="24"/>
        </w:rPr>
        <w:t xml:space="preserve">? </w:t>
      </w:r>
    </w:p>
    <w:p w14:paraId="08C9469F" w14:textId="77777777" w:rsidR="00FA2EEF" w:rsidRPr="00841A39" w:rsidRDefault="00FA2EEF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14:paraId="2CA6FE15" w14:textId="196B9C14" w:rsidR="0086446D" w:rsidRPr="00C776A9" w:rsidRDefault="00C776A9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>List all the instruments in this group</w:t>
      </w:r>
      <w:r w:rsidR="008F3E15">
        <w:rPr>
          <w:rFonts w:eastAsia="Times New Roman" w:cs="Times New Roman"/>
          <w:b/>
          <w:sz w:val="24"/>
          <w:szCs w:val="24"/>
        </w:rPr>
        <w:t>.</w:t>
      </w:r>
      <w:r w:rsidR="0086446D" w:rsidRPr="00C776A9">
        <w:rPr>
          <w:rFonts w:eastAsia="Times New Roman" w:cs="Times New Roman"/>
          <w:b/>
          <w:sz w:val="24"/>
          <w:szCs w:val="24"/>
        </w:rPr>
        <w:t xml:space="preserve"> </w:t>
      </w:r>
    </w:p>
    <w:p w14:paraId="1D6E2793" w14:textId="77777777" w:rsidR="0086446D" w:rsidRPr="00841A39" w:rsidRDefault="0086446D" w:rsidP="0042181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25F0F1DE" w14:textId="77777777" w:rsidR="0086446D" w:rsidRDefault="00C776A9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>Describe how the musicians communicate</w:t>
      </w:r>
      <w:r>
        <w:rPr>
          <w:rFonts w:eastAsia="Times New Roman" w:cs="Times New Roman"/>
          <w:b/>
          <w:sz w:val="24"/>
          <w:szCs w:val="24"/>
        </w:rPr>
        <w:t xml:space="preserve"> melody through balance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t>.</w:t>
      </w:r>
    </w:p>
    <w:p w14:paraId="277BA5B8" w14:textId="77777777" w:rsidR="00C776A9" w:rsidRPr="00C776A9" w:rsidRDefault="00C776A9" w:rsidP="0042181A">
      <w:pPr>
        <w:pStyle w:val="ListParagraph"/>
        <w:spacing w:line="360" w:lineRule="auto"/>
        <w:rPr>
          <w:rFonts w:eastAsia="Times New Roman" w:cs="Times New Roman"/>
          <w:b/>
          <w:sz w:val="24"/>
          <w:szCs w:val="24"/>
        </w:rPr>
      </w:pPr>
    </w:p>
    <w:p w14:paraId="4D91560A" w14:textId="77777777" w:rsidR="00C776A9" w:rsidRPr="00C776A9" w:rsidRDefault="00C776A9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Describe how the musicians match or do not match articulation.</w:t>
      </w:r>
    </w:p>
    <w:p w14:paraId="5B9EA170" w14:textId="77777777" w:rsidR="0086446D" w:rsidRPr="00841A39" w:rsidRDefault="0086446D" w:rsidP="0042181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6FA41D6D" w14:textId="77777777" w:rsidR="0086446D" w:rsidRPr="00C776A9" w:rsidRDefault="00AF1220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C776A9">
        <w:rPr>
          <w:rFonts w:eastAsia="Times New Roman" w:cs="Times New Roman"/>
          <w:b/>
          <w:sz w:val="24"/>
          <w:szCs w:val="24"/>
        </w:rPr>
        <w:t xml:space="preserve">How do </w:t>
      </w:r>
      <w:proofErr w:type="gramStart"/>
      <w:r w:rsidRPr="00C776A9">
        <w:rPr>
          <w:rFonts w:eastAsia="Times New Roman" w:cs="Times New Roman"/>
          <w:b/>
          <w:sz w:val="24"/>
          <w:szCs w:val="24"/>
        </w:rPr>
        <w:t>all of</w:t>
      </w:r>
      <w:proofErr w:type="gramEnd"/>
      <w:r w:rsidRPr="00C776A9">
        <w:rPr>
          <w:rFonts w:eastAsia="Times New Roman" w:cs="Times New Roman"/>
          <w:b/>
          <w:sz w:val="24"/>
          <w:szCs w:val="24"/>
        </w:rPr>
        <w:t xml:space="preserve"> the above techniques determine the mood</w:t>
      </w:r>
      <w:r w:rsidR="00C776A9">
        <w:rPr>
          <w:rFonts w:eastAsia="Times New Roman" w:cs="Times New Roman"/>
          <w:b/>
          <w:sz w:val="24"/>
          <w:szCs w:val="24"/>
        </w:rPr>
        <w:t xml:space="preserve"> and what is the mood</w:t>
      </w:r>
      <w:r w:rsidR="0086446D" w:rsidRPr="00C776A9">
        <w:rPr>
          <w:rFonts w:eastAsia="Times New Roman" w:cs="Times New Roman"/>
          <w:b/>
          <w:sz w:val="24"/>
          <w:szCs w:val="24"/>
        </w:rPr>
        <w:t xml:space="preserve">? </w:t>
      </w:r>
    </w:p>
    <w:p w14:paraId="0609D357" w14:textId="77777777" w:rsidR="0086446D" w:rsidRDefault="0086446D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14:paraId="41FD6415" w14:textId="77777777" w:rsidR="0086446D" w:rsidRPr="00C776A9" w:rsidRDefault="00C776A9" w:rsidP="0042181A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Did you like this piece of music</w:t>
      </w:r>
      <w:r w:rsidR="00FA2EEF" w:rsidRPr="00C776A9">
        <w:rPr>
          <w:rFonts w:eastAsia="Times New Roman" w:cs="Times New Roman"/>
          <w:b/>
          <w:sz w:val="24"/>
          <w:szCs w:val="24"/>
        </w:rPr>
        <w:t xml:space="preserve">? </w:t>
      </w:r>
      <w:r>
        <w:rPr>
          <w:rFonts w:eastAsia="Times New Roman" w:cs="Times New Roman"/>
          <w:b/>
          <w:sz w:val="24"/>
          <w:szCs w:val="24"/>
        </w:rPr>
        <w:t>Why or Why not?</w:t>
      </w:r>
    </w:p>
    <w:p w14:paraId="30F54B4D" w14:textId="77777777" w:rsidR="00FA2EEF" w:rsidRDefault="00FA2EEF" w:rsidP="0042181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14:paraId="4D56A25D" w14:textId="77777777" w:rsidR="0086446D" w:rsidRDefault="0086446D" w:rsidP="0042181A">
      <w:pPr>
        <w:spacing w:line="360" w:lineRule="auto"/>
      </w:pPr>
    </w:p>
    <w:sectPr w:rsidR="0086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406D"/>
    <w:multiLevelType w:val="hybridMultilevel"/>
    <w:tmpl w:val="DF2C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49B2"/>
    <w:multiLevelType w:val="hybridMultilevel"/>
    <w:tmpl w:val="3C4E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C4B9F"/>
    <w:multiLevelType w:val="hybridMultilevel"/>
    <w:tmpl w:val="015C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F6CE8"/>
    <w:multiLevelType w:val="hybridMultilevel"/>
    <w:tmpl w:val="6F3E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6D"/>
    <w:rsid w:val="00062A02"/>
    <w:rsid w:val="00342C62"/>
    <w:rsid w:val="0042181A"/>
    <w:rsid w:val="00534093"/>
    <w:rsid w:val="00843F3B"/>
    <w:rsid w:val="0086446D"/>
    <w:rsid w:val="008F3E15"/>
    <w:rsid w:val="0096084B"/>
    <w:rsid w:val="009A462A"/>
    <w:rsid w:val="00AF1220"/>
    <w:rsid w:val="00C776A9"/>
    <w:rsid w:val="00E634AB"/>
    <w:rsid w:val="00EB16E4"/>
    <w:rsid w:val="00FA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76D7"/>
  <w15:chartTrackingRefBased/>
  <w15:docId w15:val="{DFE4962E-1E4C-474B-8F9D-C434920C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Hills</dc:creator>
  <cp:keywords/>
  <dc:description/>
  <cp:lastModifiedBy>Jennifer Holmes</cp:lastModifiedBy>
  <cp:revision>6</cp:revision>
  <dcterms:created xsi:type="dcterms:W3CDTF">2017-09-11T12:24:00Z</dcterms:created>
  <dcterms:modified xsi:type="dcterms:W3CDTF">2020-02-14T17:50:00Z</dcterms:modified>
</cp:coreProperties>
</file>